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1561DE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 г</w:t>
      </w:r>
      <w:bookmarkStart w:id="4" w:name="_GoBack"/>
      <w:bookmarkEnd w:id="4"/>
      <w:r w:rsidR="00843552">
        <w:rPr>
          <w:sz w:val="28"/>
        </w:rPr>
        <w:t xml:space="preserve">енерального </w:t>
      </w:r>
      <w:r w:rsidR="00994E5B" w:rsidRPr="00BB58FD">
        <w:rPr>
          <w:sz w:val="28"/>
        </w:rPr>
        <w:t>директор</w:t>
      </w:r>
      <w:r w:rsidR="00843552"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proofErr w:type="spellStart"/>
      <w:r w:rsidR="00843552">
        <w:rPr>
          <w:sz w:val="28"/>
        </w:rPr>
        <w:t>О.А.Украин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EF2C82">
        <w:rPr>
          <w:sz w:val="28"/>
        </w:rPr>
        <w:t xml:space="preserve"> «</w:t>
      </w:r>
      <w:r w:rsidRPr="00BB58FD">
        <w:rPr>
          <w:sz w:val="28"/>
        </w:rPr>
        <w:t xml:space="preserve"> </w:t>
      </w:r>
      <w:r w:rsidR="00843552">
        <w:rPr>
          <w:sz w:val="28"/>
        </w:rPr>
        <w:t>02</w:t>
      </w:r>
      <w:r w:rsidR="00EF2C82">
        <w:rPr>
          <w:sz w:val="28"/>
        </w:rPr>
        <w:t>»</w:t>
      </w:r>
      <w:r w:rsidR="00843552">
        <w:rPr>
          <w:sz w:val="28"/>
        </w:rPr>
        <w:t xml:space="preserve"> декабря </w:t>
      </w:r>
      <w:r w:rsidR="0073383F">
        <w:rPr>
          <w:sz w:val="28"/>
        </w:rPr>
        <w:t>201</w:t>
      </w:r>
      <w:r w:rsidR="00843552">
        <w:rPr>
          <w:sz w:val="28"/>
        </w:rPr>
        <w:t>6</w:t>
      </w:r>
      <w:r w:rsidR="0073383F">
        <w:rPr>
          <w:sz w:val="28"/>
        </w:rPr>
        <w:t>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Default="00EF2C82" w:rsidP="00EF2C82">
      <w:pPr>
        <w:spacing w:before="120"/>
        <w:jc w:val="center"/>
        <w:rPr>
          <w:b/>
        </w:rPr>
      </w:pPr>
      <w:r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>
        <w:rPr>
          <w:b/>
        </w:rPr>
        <w:t>поставки автошин в 1 квартале 2017 года 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                        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1561DE">
            <w:pPr>
              <w:spacing w:line="276" w:lineRule="auto"/>
              <w:rPr>
                <w:lang w:eastAsia="en-US"/>
              </w:rPr>
            </w:pPr>
            <w:hyperlink r:id="rId7" w:history="1">
              <w:r w:rsidR="00EF2C82">
                <w:rPr>
                  <w:rStyle w:val="a3"/>
                  <w:lang w:val="en-US" w:eastAsia="en-US"/>
                </w:rPr>
                <w:t>vankova@omskgorgaz</w:t>
              </w:r>
              <w:r w:rsidR="00EF2C82">
                <w:rPr>
                  <w:rStyle w:val="a3"/>
                  <w:lang w:eastAsia="en-US"/>
                </w:rPr>
                <w:t>.</w:t>
              </w:r>
              <w:r w:rsidR="00EF2C82">
                <w:rPr>
                  <w:rStyle w:val="a3"/>
                  <w:lang w:val="en-US" w:eastAsia="en-US"/>
                </w:rPr>
                <w:t>ru</w:t>
              </w:r>
            </w:hyperlink>
          </w:p>
          <w:p w:rsidR="00EF2C82" w:rsidRDefault="00EF2C82">
            <w:pPr>
              <w:spacing w:line="288" w:lineRule="auto"/>
              <w:rPr>
                <w:lang w:eastAsia="en-US"/>
              </w:rPr>
            </w:pPr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Ванькова Юлия Сергеевна,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телефон: 8 (3812) 977-377, доб. 1290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Кислицин</w:t>
            </w:r>
            <w:proofErr w:type="spellEnd"/>
            <w:r>
              <w:rPr>
                <w:lang w:eastAsia="en-US"/>
              </w:rPr>
              <w:t xml:space="preserve"> Святослав Юрьевич,</w:t>
            </w:r>
          </w:p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телефон: 8 (3812) 977-377, доб. 1292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Поставка автошин в 1 квартале 2017 года 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г. Омск, ул. Лескова, 3 (центральный склад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24 (двадцати четырех) часов со дня получения заявки (срок поставки партии Товара может быть изменен в заявке по согласованию сторон).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договора: с «01» января 2017 года и действует по «31» марта 2017 года, но в любом случае до </w:t>
            </w:r>
            <w:r>
              <w:rPr>
                <w:lang w:eastAsia="en-US"/>
              </w:rPr>
              <w:lastRenderedPageBreak/>
              <w:t>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264 540, 00 (двести шестьдесят четыре тысячи пятьсот сорок) рублей, 00 копеек, с учётом  НДС-18%.</w:t>
            </w:r>
          </w:p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Закупочная документация находится в открытом доступе на электронной торговой площадке «</w:t>
            </w:r>
            <w:proofErr w:type="gramStart"/>
            <w:r>
              <w:rPr>
                <w:lang w:eastAsia="en-US"/>
              </w:rPr>
              <w:t>ОТС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tender</w:t>
            </w:r>
            <w:r>
              <w:rPr>
                <w:lang w:eastAsia="en-US"/>
              </w:rPr>
              <w:t xml:space="preserve">» </w:t>
            </w:r>
            <w:hyperlink r:id="rId8" w:history="1">
              <w:r>
                <w:rPr>
                  <w:rStyle w:val="a3"/>
                  <w:b/>
                  <w:color w:val="0070C0"/>
                  <w:lang w:eastAsia="en-US"/>
                </w:rPr>
                <w:t>http://tender.otc.ru</w:t>
              </w:r>
            </w:hyperlink>
            <w:r>
              <w:rPr>
                <w:lang w:eastAsia="en-US"/>
              </w:rPr>
              <w:t xml:space="preserve"> и на сайте </w:t>
            </w:r>
            <w:hyperlink r:id="rId9" w:history="1">
              <w:r>
                <w:rPr>
                  <w:rStyle w:val="a3"/>
                  <w:lang w:eastAsia="en-US"/>
                </w:rPr>
                <w:t>www.zakupki.gov.ru</w:t>
              </w:r>
            </w:hyperlink>
            <w:r>
              <w:rPr>
                <w:lang w:eastAsia="en-US"/>
              </w:rPr>
              <w:t xml:space="preserve">, копия настоящего извещения и закупочная документация размещена на </w:t>
            </w:r>
            <w:hyperlink r:id="rId10" w:history="1">
              <w:r>
                <w:rPr>
                  <w:rStyle w:val="a3"/>
                  <w:lang w:eastAsia="en-US"/>
                </w:rPr>
                <w:t>www.</w:t>
              </w:r>
              <w:r>
                <w:rPr>
                  <w:rStyle w:val="a3"/>
                  <w:lang w:val="en-US" w:eastAsia="en-US"/>
                </w:rPr>
                <w:t>omskgorgaz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8435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 xml:space="preserve">» </w:t>
            </w:r>
            <w:r w:rsidR="00843552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201</w:t>
            </w:r>
            <w:r w:rsidR="00843552">
              <w:rPr>
                <w:lang w:eastAsia="en-US"/>
              </w:rPr>
              <w:t xml:space="preserve">6 </w:t>
            </w:r>
            <w:r>
              <w:rPr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8435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843552">
              <w:rPr>
                <w:lang w:eastAsia="en-US"/>
              </w:rPr>
              <w:t>09</w:t>
            </w:r>
            <w:r>
              <w:rPr>
                <w:lang w:eastAsia="en-US"/>
              </w:rPr>
              <w:t xml:space="preserve">» </w:t>
            </w:r>
            <w:r w:rsidR="00843552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201</w:t>
            </w:r>
            <w:r w:rsidR="00843552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результатам рассмотрения и оценки заявок Организатор закупки вправе провести процедуру переторжки, предполагающую добровольное изменение </w:t>
            </w:r>
            <w:proofErr w:type="gramStart"/>
            <w:r>
              <w:rPr>
                <w:lang w:eastAsia="en-US"/>
              </w:rPr>
              <w:t>цены заявки Участников запроса цен</w:t>
            </w:r>
            <w:proofErr w:type="gramEnd"/>
            <w:r>
              <w:rPr>
                <w:lang w:eastAsia="en-US"/>
              </w:rPr>
              <w:t xml:space="preserve">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84355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843552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» </w:t>
            </w:r>
            <w:r w:rsidR="00843552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201</w:t>
            </w:r>
            <w:r w:rsidR="00843552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2D1D-135D-457E-9BAC-1B70960D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3</cp:revision>
  <dcterms:created xsi:type="dcterms:W3CDTF">2016-12-02T03:03:00Z</dcterms:created>
  <dcterms:modified xsi:type="dcterms:W3CDTF">2016-12-02T03:42:00Z</dcterms:modified>
</cp:coreProperties>
</file>